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drawing>
          <wp:inline distT="0" distB="0" distL="0" distR="0">
            <wp:extent cx="2520315" cy="569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9252" cy="58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计算生物学与生物信息学专业委员会委员</w:t>
      </w:r>
      <w:r>
        <w:rPr>
          <w:rFonts w:hint="eastAsia"/>
          <w:b/>
          <w:sz w:val="32"/>
          <w:szCs w:val="32"/>
        </w:rPr>
        <w:t>申请表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3"/>
        <w:tblpPr w:leftFromText="180" w:rightFromText="180" w:vertAnchor="page" w:horzAnchor="page" w:tblpX="1630" w:tblpY="3065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495"/>
        <w:gridCol w:w="932"/>
        <w:gridCol w:w="841"/>
        <w:gridCol w:w="567"/>
        <w:gridCol w:w="360"/>
        <w:gridCol w:w="720"/>
        <w:gridCol w:w="353"/>
        <w:gridCol w:w="1252"/>
        <w:gridCol w:w="15"/>
        <w:gridCol w:w="540"/>
        <w:gridCol w:w="28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04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136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84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2000" w:type="dxa"/>
            <w:gridSpan w:val="4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67" w:type="dxa"/>
            <w:gridSpan w:val="2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2400" w:type="dxa"/>
            <w:gridSpan w:val="3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704" w:type="dxa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2136" w:type="dxa"/>
            <w:gridSpan w:val="3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41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000" w:type="dxa"/>
            <w:gridSpan w:val="4"/>
          </w:tcPr>
          <w:p/>
        </w:tc>
        <w:tc>
          <w:tcPr>
            <w:tcW w:w="1267" w:type="dxa"/>
            <w:gridSpan w:val="2"/>
          </w:tcPr>
          <w:p>
            <w:r>
              <w:rPr>
                <w:rFonts w:hint="eastAsia"/>
              </w:rPr>
              <w:t>党</w:t>
            </w:r>
            <w:r>
              <w:t xml:space="preserve">        </w:t>
            </w:r>
            <w:r>
              <w:rPr>
                <w:rFonts w:hint="eastAsia"/>
              </w:rPr>
              <w:t>派</w:t>
            </w:r>
          </w:p>
        </w:tc>
        <w:tc>
          <w:tcPr>
            <w:tcW w:w="2400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04" w:type="dxa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2136" w:type="dxa"/>
            <w:gridSpan w:val="3"/>
          </w:tcPr>
          <w:p/>
        </w:tc>
        <w:tc>
          <w:tcPr>
            <w:tcW w:w="841" w:type="dxa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2000" w:type="dxa"/>
            <w:gridSpan w:val="4"/>
          </w:tcPr>
          <w:p>
            <w:r>
              <w:rPr>
                <w:rFonts w:hint="eastAsia"/>
              </w:rPr>
              <w:t xml:space="preserve">  </w:t>
            </w:r>
          </w:p>
        </w:tc>
        <w:tc>
          <w:tcPr>
            <w:tcW w:w="1267" w:type="dxa"/>
            <w:gridSpan w:val="2"/>
          </w:tcPr>
          <w:p>
            <w:r>
              <w:rPr>
                <w:rFonts w:hint="eastAsia"/>
              </w:rPr>
              <w:t>外语语种</w:t>
            </w:r>
          </w:p>
        </w:tc>
        <w:tc>
          <w:tcPr>
            <w:tcW w:w="2400" w:type="dxa"/>
            <w:gridSpan w:val="3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3"/>
          </w:tcPr>
          <w:p>
            <w:r>
              <w:rPr>
                <w:rFonts w:hint="eastAsia"/>
              </w:rPr>
              <w:t>工作单位及职务</w:t>
            </w:r>
          </w:p>
        </w:tc>
        <w:tc>
          <w:tcPr>
            <w:tcW w:w="7440" w:type="dxa"/>
            <w:gridSpan w:val="11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413" w:type="dxa"/>
            <w:gridSpan w:val="2"/>
          </w:tcPr>
          <w:p>
            <w:r>
              <w:rPr>
                <w:rFonts w:hint="eastAsia"/>
              </w:rPr>
              <w:t>单位地址</w:t>
            </w:r>
          </w:p>
        </w:tc>
        <w:tc>
          <w:tcPr>
            <w:tcW w:w="5520" w:type="dxa"/>
            <w:gridSpan w:val="8"/>
          </w:tcPr>
          <w:p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153670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o:spt="20" style="position:absolute;left:0pt;margin-left:-5.4pt;margin-top:12.1pt;height:0pt;width:0pt;z-index:251659264;mso-width-relative:page;mso-height-relative:page;" filled="f" stroked="t" coordsize="21600,21600" o:allowincell="f" o:gfxdata="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7z30dMAAAAJAQAADwAAAAAAAAABACAAAAAiAAAAZHJzL2Rvd25y&#10;ZXYueG1sUEsBAhQAFAAAAAgAh07iQCTSAiHKAQAApwMAAA4AAAAAAAAAAQAgAAAAIgEAAGRycy9l&#10;Mm9Eb2MueG1sUEsFBgAAAAAGAAYAWQEAAF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40" w:type="dxa"/>
            <w:gridSpan w:val="3"/>
            <w:vMerge w:val="restart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575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413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268" w:type="dxa"/>
            <w:gridSpan w:val="3"/>
          </w:tcPr>
          <w:p/>
        </w:tc>
        <w:tc>
          <w:tcPr>
            <w:tcW w:w="927" w:type="dxa"/>
            <w:gridSpan w:val="2"/>
          </w:tcPr>
          <w:p>
            <w:pPr>
              <w:rPr>
                <w:rFonts w:hint="eastAsia"/>
              </w:rPr>
            </w:pPr>
            <w:r>
              <w:t>手机</w:t>
            </w:r>
          </w:p>
        </w:tc>
        <w:tc>
          <w:tcPr>
            <w:tcW w:w="2325" w:type="dxa"/>
            <w:gridSpan w:val="3"/>
          </w:tcPr>
          <w:p/>
        </w:tc>
        <w:tc>
          <w:tcPr>
            <w:tcW w:w="84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8" w:type="dxa"/>
            <w:gridSpan w:val="14"/>
          </w:tcPr>
          <w:p>
            <w:pPr>
              <w:rPr>
                <w:sz w:val="28"/>
              </w:rPr>
            </w:pPr>
            <w:r>
              <w:rPr>
                <w:sz w:val="28"/>
              </w:rPr>
              <w:t>E--mail: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413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社会职务</w:t>
            </w:r>
          </w:p>
        </w:tc>
        <w:tc>
          <w:tcPr>
            <w:tcW w:w="7935" w:type="dxa"/>
            <w:gridSpan w:val="12"/>
          </w:tcPr>
          <w:p>
            <w:pPr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</w:t>
            </w:r>
          </w:p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977" w:type="dxa"/>
            <w:gridSpan w:val="4"/>
          </w:tcPr>
          <w:p>
            <w:pPr>
              <w:jc w:val="both"/>
              <w:rPr>
                <w:w w:val="200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47" w:type="dxa"/>
            <w:gridSpan w:val="3"/>
          </w:tcPr>
          <w:p>
            <w:r>
              <w:t xml:space="preserve"> </w:t>
            </w:r>
            <w:r>
              <w:rPr>
                <w:rFonts w:hint="eastAsia"/>
              </w:rPr>
              <w:t>学 科</w:t>
            </w:r>
          </w:p>
        </w:tc>
        <w:tc>
          <w:tcPr>
            <w:tcW w:w="2160" w:type="dxa"/>
            <w:gridSpan w:val="4"/>
          </w:tcPr>
          <w:p>
            <w:r>
              <w:t xml:space="preserve">     </w:t>
            </w:r>
            <w:r>
              <w:rPr>
                <w:rFonts w:hint="eastAsia"/>
              </w:rPr>
              <w:t>起止年月</w:t>
            </w:r>
          </w:p>
        </w:tc>
        <w:tc>
          <w:tcPr>
            <w:tcW w:w="1860" w:type="dxa"/>
            <w:gridSpan w:val="2"/>
          </w:tcPr>
          <w:p>
            <w:r>
              <w:rPr>
                <w:rFonts w:hint="eastAsia"/>
              </w:rPr>
              <w:t xml:space="preserve">  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04" w:type="dxa"/>
            <w:vMerge w:val="continue"/>
          </w:tcPr>
          <w:p/>
        </w:tc>
        <w:tc>
          <w:tcPr>
            <w:tcW w:w="2977" w:type="dxa"/>
            <w:gridSpan w:val="4"/>
          </w:tcPr>
          <w:p/>
        </w:tc>
        <w:tc>
          <w:tcPr>
            <w:tcW w:w="1647" w:type="dxa"/>
            <w:gridSpan w:val="3"/>
          </w:tcPr>
          <w:p/>
        </w:tc>
        <w:tc>
          <w:tcPr>
            <w:tcW w:w="2160" w:type="dxa"/>
            <w:gridSpan w:val="4"/>
          </w:tcPr>
          <w:p/>
        </w:tc>
        <w:tc>
          <w:tcPr>
            <w:tcW w:w="186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t>研</w:t>
            </w:r>
          </w:p>
          <w:p>
            <w:pPr>
              <w:jc w:val="center"/>
            </w:pPr>
            <w:r>
              <w:t>究</w:t>
            </w:r>
          </w:p>
          <w:p>
            <w:pPr>
              <w:jc w:val="center"/>
            </w:pPr>
            <w:r>
              <w:t>方</w:t>
            </w:r>
          </w:p>
          <w:p>
            <w:pPr>
              <w:jc w:val="center"/>
              <w:rPr>
                <w:rFonts w:hint="eastAsia"/>
              </w:rPr>
            </w:pPr>
            <w:r>
              <w:t>向</w:t>
            </w:r>
          </w:p>
        </w:tc>
        <w:tc>
          <w:tcPr>
            <w:tcW w:w="8644" w:type="dxa"/>
            <w:gridSpan w:val="13"/>
          </w:tcPr>
          <w:p>
            <w:pPr>
              <w:pStyle w:val="2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t>五</w:t>
            </w:r>
          </w:p>
          <w:p>
            <w:pPr>
              <w:jc w:val="center"/>
            </w:pPr>
            <w:r>
              <w:rPr>
                <w:rFonts w:hint="eastAsia"/>
              </w:rPr>
              <w:t>篇</w:t>
            </w:r>
          </w:p>
          <w:p>
            <w:pPr>
              <w:jc w:val="center"/>
            </w:pPr>
            <w:r>
              <w:t>代</w:t>
            </w:r>
          </w:p>
          <w:p>
            <w:pPr>
              <w:jc w:val="center"/>
            </w:pPr>
            <w:r>
              <w:t>表</w:t>
            </w:r>
          </w:p>
          <w:p>
            <w:pPr>
              <w:jc w:val="center"/>
            </w:pPr>
            <w:r>
              <w:rPr>
                <w:rFonts w:hint="eastAsia"/>
              </w:rPr>
              <w:t>性</w:t>
            </w:r>
          </w:p>
          <w:p>
            <w:pPr>
              <w:jc w:val="center"/>
            </w:pPr>
            <w:r>
              <w:t>论</w:t>
            </w:r>
          </w:p>
          <w:p>
            <w:pPr>
              <w:jc w:val="center"/>
              <w:rPr>
                <w:rFonts w:hint="eastAsia"/>
              </w:rPr>
            </w:pPr>
            <w:r>
              <w:t>文</w:t>
            </w:r>
          </w:p>
        </w:tc>
        <w:tc>
          <w:tcPr>
            <w:tcW w:w="8644" w:type="dxa"/>
            <w:gridSpan w:val="13"/>
          </w:tcPr>
          <w:p>
            <w:pPr>
              <w:pStyle w:val="2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544" w:type="dxa"/>
            <w:gridSpan w:val="5"/>
          </w:tcPr>
          <w:p>
            <w:r>
              <w:t>申请人签字</w:t>
            </w:r>
            <w:r>
              <w:rPr>
                <w:rFonts w:hint="eastAsia"/>
              </w:rPr>
              <w:t>：</w:t>
            </w:r>
          </w:p>
          <w:p/>
          <w:p/>
          <w:p/>
          <w:p/>
          <w:p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        </w:t>
            </w:r>
            <w:r>
              <w:rPr>
                <w:rFonts w:hint="eastAsia"/>
              </w:rPr>
              <w:t>月</w:t>
            </w:r>
            <w:r>
              <w:t xml:space="preserve">  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5100" w:type="dxa"/>
            <w:gridSpan w:val="8"/>
          </w:tcPr>
          <w:p>
            <w:r>
              <w:t>专委会</w:t>
            </w:r>
            <w:r>
              <w:rPr>
                <w:rFonts w:hint="eastAsia"/>
              </w:rPr>
              <w:t>意见：</w:t>
            </w:r>
          </w:p>
          <w:p/>
          <w:p/>
          <w:p/>
          <w:p/>
          <w:p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t xml:space="preserve">           </w:t>
            </w:r>
            <w:r>
              <w:rPr>
                <w:rFonts w:hint="eastAsia"/>
              </w:rPr>
              <w:t>月</w:t>
            </w:r>
            <w:r>
              <w:t xml:space="preserve">     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t>推</w:t>
            </w:r>
          </w:p>
          <w:p>
            <w:pPr>
              <w:jc w:val="center"/>
            </w:pPr>
            <w:r>
              <w:t>荐</w:t>
            </w:r>
          </w:p>
          <w:p>
            <w:pPr>
              <w:jc w:val="center"/>
            </w:pPr>
            <w: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644" w:type="dxa"/>
            <w:gridSpan w:val="13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704" w:type="dxa"/>
          </w:tcPr>
          <w:p>
            <w:pPr>
              <w:rPr>
                <w:rFonts w:hint="eastAsia"/>
              </w:rPr>
            </w:pPr>
            <w:r>
              <w:t>备注</w:t>
            </w:r>
          </w:p>
        </w:tc>
        <w:tc>
          <w:tcPr>
            <w:tcW w:w="8644" w:type="dxa"/>
            <w:gridSpan w:val="13"/>
          </w:tcPr>
          <w:p>
            <w:pPr>
              <w:rPr>
                <w:rFonts w:hint="eastAsia"/>
              </w:rPr>
            </w:pPr>
            <w:r>
              <w:t>申请人需要获得两位现有“计算生物学</w:t>
            </w:r>
            <w:r>
              <w:rPr>
                <w:rFonts w:hint="eastAsia"/>
              </w:rPr>
              <w:t>与</w:t>
            </w:r>
            <w:r>
              <w:t>生物信息学专委会”</w:t>
            </w:r>
            <w:r>
              <w:rPr>
                <w:rFonts w:hint="eastAsia"/>
              </w:rPr>
              <w:t>委员</w:t>
            </w:r>
            <w:r>
              <w:t>的推荐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填写后的委员表发送至专委会邮箱：yuanll@bcc.ac.cn</w:t>
      </w:r>
      <w:bookmarkStart w:id="0" w:name="_GoBack"/>
      <w:bookmarkEnd w:id="0"/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21"/>
    <w:rsid w:val="00192962"/>
    <w:rsid w:val="002C1E5D"/>
    <w:rsid w:val="003572AB"/>
    <w:rsid w:val="003B413E"/>
    <w:rsid w:val="0041113C"/>
    <w:rsid w:val="006453BC"/>
    <w:rsid w:val="007438D7"/>
    <w:rsid w:val="00876E21"/>
    <w:rsid w:val="008C62A0"/>
    <w:rsid w:val="00977A3D"/>
    <w:rsid w:val="00A42CD9"/>
    <w:rsid w:val="00B76068"/>
    <w:rsid w:val="00CD3160"/>
    <w:rsid w:val="00DA20CB"/>
    <w:rsid w:val="00E406AA"/>
    <w:rsid w:val="0388517D"/>
    <w:rsid w:val="06067E8A"/>
    <w:rsid w:val="11CA2F6B"/>
    <w:rsid w:val="31A30A19"/>
    <w:rsid w:val="31BA3E9A"/>
    <w:rsid w:val="40B722CE"/>
    <w:rsid w:val="4D8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</w:r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non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6</TotalTime>
  <ScaleCrop>false</ScaleCrop>
  <LinksUpToDate>false</LinksUpToDate>
  <CharactersWithSpaces>383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2016-03-30T01:27:00Z</dcterms:created>
  <dc:creator>Fangqing Zhao</dc:creator>
  <cp:lastModifiedBy>丽丽</cp:lastModifiedBy>
  <dcterms:modified xsi:type="dcterms:W3CDTF">2021-06-15T08:12:25Z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E57B5064A9DE4C20886E0BEE33E2FF14</vt:lpwstr>
  </property>
</Properties>
</file>